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86D9C" w14:textId="77777777" w:rsidR="00C95F0A" w:rsidRDefault="00C95F0A">
      <w:pPr>
        <w:rPr>
          <w:rFonts w:hint="eastAsia"/>
          <w:sz w:val="24"/>
        </w:rPr>
      </w:pPr>
      <w:r>
        <w:rPr>
          <w:rFonts w:hint="eastAsia"/>
          <w:sz w:val="24"/>
        </w:rPr>
        <w:t>別表２</w:t>
      </w:r>
    </w:p>
    <w:p w14:paraId="0101DF5B" w14:textId="77777777" w:rsidR="00C95F0A" w:rsidRDefault="00C95F0A">
      <w:pPr>
        <w:ind w:firstLineChars="1000" w:firstLine="2630"/>
        <w:rPr>
          <w:rFonts w:hint="eastAsia"/>
          <w:sz w:val="28"/>
        </w:rPr>
      </w:pPr>
      <w:r>
        <w:rPr>
          <w:rFonts w:hint="eastAsia"/>
          <w:sz w:val="28"/>
        </w:rPr>
        <w:t>清掃作業対象別作業要領一覧表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620"/>
        <w:gridCol w:w="7200"/>
      </w:tblGrid>
      <w:tr w:rsidR="00C95F0A" w14:paraId="41C86A29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60" w:type="dxa"/>
            <w:vAlign w:val="center"/>
          </w:tcPr>
          <w:p w14:paraId="3FE245D4" w14:textId="77777777" w:rsidR="00C95F0A" w:rsidRDefault="00C95F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作業対象</w:t>
            </w:r>
          </w:p>
        </w:tc>
        <w:tc>
          <w:tcPr>
            <w:tcW w:w="1620" w:type="dxa"/>
            <w:vAlign w:val="center"/>
          </w:tcPr>
          <w:p w14:paraId="669DB074" w14:textId="77777777" w:rsidR="00C95F0A" w:rsidRDefault="00C95F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作業項目</w:t>
            </w:r>
          </w:p>
        </w:tc>
        <w:tc>
          <w:tcPr>
            <w:tcW w:w="7200" w:type="dxa"/>
            <w:vAlign w:val="center"/>
          </w:tcPr>
          <w:p w14:paraId="4A8740A9" w14:textId="77777777" w:rsidR="00C95F0A" w:rsidRDefault="00C95F0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　　業　　要　　領</w:t>
            </w:r>
          </w:p>
        </w:tc>
      </w:tr>
      <w:tr w:rsidR="00C95F0A" w14:paraId="4EA622A1" w14:textId="77777777" w:rsidTr="006443E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60" w:type="dxa"/>
            <w:vMerge w:val="restart"/>
            <w:vAlign w:val="center"/>
          </w:tcPr>
          <w:p w14:paraId="409D8DC5" w14:textId="77777777" w:rsidR="00C95F0A" w:rsidRDefault="00C95F0A" w:rsidP="006443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弾性床</w:t>
            </w:r>
          </w:p>
        </w:tc>
        <w:tc>
          <w:tcPr>
            <w:tcW w:w="1620" w:type="dxa"/>
            <w:vAlign w:val="center"/>
          </w:tcPr>
          <w:p w14:paraId="7754A777" w14:textId="77777777" w:rsidR="00C95F0A" w:rsidRDefault="00C95F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除塵</w:t>
            </w:r>
          </w:p>
        </w:tc>
        <w:tc>
          <w:tcPr>
            <w:tcW w:w="7200" w:type="dxa"/>
            <w:vAlign w:val="center"/>
          </w:tcPr>
          <w:p w14:paraId="05A96576" w14:textId="77777777" w:rsidR="00C95F0A" w:rsidRDefault="00C95F0A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箒、フロアダスター、真空掃除機で丁寧に除塵し、集めたごみは所定の場所に搬出する。</w:t>
            </w:r>
          </w:p>
        </w:tc>
      </w:tr>
      <w:tr w:rsidR="00C95F0A" w14:paraId="46DE20D1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60" w:type="dxa"/>
            <w:vMerge/>
          </w:tcPr>
          <w:p w14:paraId="568B4E42" w14:textId="77777777" w:rsidR="00C95F0A" w:rsidRDefault="00C95F0A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394616AA" w14:textId="77777777" w:rsidR="00C95F0A" w:rsidRDefault="00C95F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水拭き</w:t>
            </w:r>
          </w:p>
        </w:tc>
        <w:tc>
          <w:tcPr>
            <w:tcW w:w="7200" w:type="dxa"/>
            <w:vAlign w:val="center"/>
          </w:tcPr>
          <w:p w14:paraId="50E045AF" w14:textId="77777777" w:rsidR="00C95F0A" w:rsidRDefault="00C95F0A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汚れ、水滴等</w:t>
            </w:r>
            <w:proofErr w:type="gramStart"/>
            <w:r>
              <w:rPr>
                <w:rFonts w:hint="eastAsia"/>
              </w:rPr>
              <w:t>を</w:t>
            </w:r>
            <w:proofErr w:type="gramEnd"/>
            <w:r>
              <w:rPr>
                <w:rFonts w:hint="eastAsia"/>
              </w:rPr>
              <w:t>モップ等を用い、丁寧に拭きあげる。著しい汚れ、皮膜の剥離等がある場合は、樹脂床維持剤等の研磨、塗布等により汚れの除去及び皮膜の補修を行う。</w:t>
            </w:r>
          </w:p>
        </w:tc>
      </w:tr>
      <w:tr w:rsidR="00C95F0A" w14:paraId="506E4D86" w14:textId="77777777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1260" w:type="dxa"/>
            <w:vMerge/>
          </w:tcPr>
          <w:p w14:paraId="529DCE63" w14:textId="77777777" w:rsidR="00C95F0A" w:rsidRDefault="00C95F0A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0B038B5A" w14:textId="77777777" w:rsidR="00C95F0A" w:rsidRDefault="00C95F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拾い掃き</w:t>
            </w:r>
          </w:p>
        </w:tc>
        <w:tc>
          <w:tcPr>
            <w:tcW w:w="7200" w:type="dxa"/>
            <w:vAlign w:val="center"/>
          </w:tcPr>
          <w:p w14:paraId="2205B7F1" w14:textId="77777777" w:rsidR="00C95F0A" w:rsidRDefault="00C95F0A">
            <w:pPr>
              <w:rPr>
                <w:rFonts w:hint="eastAsia"/>
              </w:rPr>
            </w:pPr>
            <w:r>
              <w:rPr>
                <w:rFonts w:hint="eastAsia"/>
              </w:rPr>
              <w:t>巡回して粗ごみを掃き集め、ごみは所定の場所に搬出する。</w:t>
            </w:r>
          </w:p>
        </w:tc>
      </w:tr>
      <w:tr w:rsidR="00C95F0A" w14:paraId="5BE804CB" w14:textId="77777777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1260" w:type="dxa"/>
            <w:vMerge/>
          </w:tcPr>
          <w:p w14:paraId="32A0F7A1" w14:textId="77777777" w:rsidR="00C95F0A" w:rsidRDefault="00C95F0A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6448AF2E" w14:textId="77777777" w:rsidR="00C95F0A" w:rsidRDefault="00C95F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部分拭き</w:t>
            </w:r>
          </w:p>
        </w:tc>
        <w:tc>
          <w:tcPr>
            <w:tcW w:w="7200" w:type="dxa"/>
            <w:vAlign w:val="center"/>
          </w:tcPr>
          <w:p w14:paraId="537573CB" w14:textId="77777777" w:rsidR="00C95F0A" w:rsidRDefault="00C95F0A">
            <w:pPr>
              <w:rPr>
                <w:rFonts w:hint="eastAsia"/>
              </w:rPr>
            </w:pPr>
            <w:r>
              <w:rPr>
                <w:rFonts w:hint="eastAsia"/>
              </w:rPr>
              <w:t>汚れの目立つ部分を水拭き又は空拭きする。</w:t>
            </w:r>
          </w:p>
        </w:tc>
      </w:tr>
      <w:tr w:rsidR="00C95F0A" w14:paraId="44826309" w14:textId="77777777">
        <w:tblPrEx>
          <w:tblCellMar>
            <w:top w:w="0" w:type="dxa"/>
            <w:bottom w:w="0" w:type="dxa"/>
          </w:tblCellMar>
        </w:tblPrEx>
        <w:trPr>
          <w:cantSplit/>
          <w:trHeight w:val="572"/>
        </w:trPr>
        <w:tc>
          <w:tcPr>
            <w:tcW w:w="1260" w:type="dxa"/>
            <w:vMerge/>
          </w:tcPr>
          <w:p w14:paraId="6F0CB59D" w14:textId="77777777" w:rsidR="00C95F0A" w:rsidRDefault="00C95F0A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55A02804" w14:textId="77777777" w:rsidR="00C95F0A" w:rsidRDefault="00C95F0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表面洗浄</w:t>
            </w:r>
            <w:r>
              <w:rPr>
                <w:rFonts w:hint="eastAsia"/>
                <w:sz w:val="24"/>
              </w:rPr>
              <w:t>・</w:t>
            </w:r>
          </w:p>
          <w:p w14:paraId="7C2C1584" w14:textId="77777777" w:rsidR="00C95F0A" w:rsidRDefault="006443E1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</w:rPr>
              <w:t>ワックス</w:t>
            </w:r>
            <w:r w:rsidR="00C95F0A">
              <w:rPr>
                <w:rFonts w:hint="eastAsia"/>
              </w:rPr>
              <w:t>塗布</w:t>
            </w:r>
          </w:p>
        </w:tc>
        <w:tc>
          <w:tcPr>
            <w:tcW w:w="7200" w:type="dxa"/>
            <w:vAlign w:val="center"/>
          </w:tcPr>
          <w:p w14:paraId="424250A7" w14:textId="77777777" w:rsidR="00C95F0A" w:rsidRDefault="00C95F0A">
            <w:r>
              <w:rPr>
                <w:rFonts w:hint="eastAsia"/>
              </w:rPr>
              <w:t>床全面を除塵し、表面洗浄用洗剤、床磨き機等を用い、汚れを完全に除去</w:t>
            </w:r>
          </w:p>
          <w:p w14:paraId="051CFF7F" w14:textId="77777777" w:rsidR="00C95F0A" w:rsidRDefault="00C95F0A">
            <w:pPr>
              <w:rPr>
                <w:rFonts w:hint="eastAsia"/>
              </w:rPr>
            </w:pPr>
            <w:r>
              <w:rPr>
                <w:rFonts w:hint="eastAsia"/>
              </w:rPr>
              <w:t>し、樹脂床維持剤を塗り重ねる。</w:t>
            </w:r>
          </w:p>
        </w:tc>
      </w:tr>
      <w:tr w:rsidR="00C95F0A" w14:paraId="64065AB8" w14:textId="77777777" w:rsidTr="006443E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60" w:type="dxa"/>
            <w:vMerge w:val="restart"/>
            <w:vAlign w:val="center"/>
          </w:tcPr>
          <w:p w14:paraId="591E1713" w14:textId="77777777" w:rsidR="00C95F0A" w:rsidRDefault="00C95F0A" w:rsidP="006443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硬質床</w:t>
            </w:r>
          </w:p>
        </w:tc>
        <w:tc>
          <w:tcPr>
            <w:tcW w:w="1620" w:type="dxa"/>
            <w:vAlign w:val="center"/>
          </w:tcPr>
          <w:p w14:paraId="726826B1" w14:textId="77777777" w:rsidR="00C95F0A" w:rsidRDefault="00C95F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除塵</w:t>
            </w:r>
          </w:p>
        </w:tc>
        <w:tc>
          <w:tcPr>
            <w:tcW w:w="7200" w:type="dxa"/>
            <w:vAlign w:val="center"/>
          </w:tcPr>
          <w:p w14:paraId="20A138A2" w14:textId="77777777" w:rsidR="00C95F0A" w:rsidRDefault="00C95F0A">
            <w:pPr>
              <w:rPr>
                <w:rFonts w:hint="eastAsia"/>
              </w:rPr>
            </w:pPr>
            <w:r>
              <w:rPr>
                <w:rFonts w:hint="eastAsia"/>
              </w:rPr>
              <w:t>箒、フロアダスター、真空掃除機で丁寧に除塵し、集めたごみは所定の場所に搬出する。</w:t>
            </w:r>
          </w:p>
        </w:tc>
      </w:tr>
      <w:tr w:rsidR="00C95F0A" w14:paraId="0F7B8A9B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260" w:type="dxa"/>
            <w:vMerge/>
          </w:tcPr>
          <w:p w14:paraId="62D323B3" w14:textId="77777777" w:rsidR="00C95F0A" w:rsidRDefault="00C95F0A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590D8894" w14:textId="77777777" w:rsidR="00C95F0A" w:rsidRDefault="00C95F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水拭き</w:t>
            </w:r>
          </w:p>
        </w:tc>
        <w:tc>
          <w:tcPr>
            <w:tcW w:w="7200" w:type="dxa"/>
            <w:vAlign w:val="center"/>
          </w:tcPr>
          <w:p w14:paraId="773D8DF3" w14:textId="77777777" w:rsidR="00C95F0A" w:rsidRDefault="00C95F0A">
            <w:pPr>
              <w:rPr>
                <w:rFonts w:hint="eastAsia"/>
              </w:rPr>
            </w:pPr>
            <w:r>
              <w:rPr>
                <w:rFonts w:hint="eastAsia"/>
              </w:rPr>
              <w:t>汚れ、水滴等</w:t>
            </w:r>
            <w:proofErr w:type="gramStart"/>
            <w:r>
              <w:rPr>
                <w:rFonts w:hint="eastAsia"/>
              </w:rPr>
              <w:t>を</w:t>
            </w:r>
            <w:proofErr w:type="gramEnd"/>
            <w:r>
              <w:rPr>
                <w:rFonts w:hint="eastAsia"/>
              </w:rPr>
              <w:t>モップ等を用い、丁寧に拭きあげる。汚れが著しい場合は、洗剤等で洗浄する。</w:t>
            </w:r>
          </w:p>
        </w:tc>
      </w:tr>
      <w:tr w:rsidR="00C95F0A" w14:paraId="22A044D0" w14:textId="77777777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1260" w:type="dxa"/>
            <w:vMerge/>
          </w:tcPr>
          <w:p w14:paraId="1181225F" w14:textId="77777777" w:rsidR="00C95F0A" w:rsidRDefault="00C95F0A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2210439F" w14:textId="77777777" w:rsidR="00C95F0A" w:rsidRDefault="00C95F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拾い掃き</w:t>
            </w:r>
          </w:p>
        </w:tc>
        <w:tc>
          <w:tcPr>
            <w:tcW w:w="7200" w:type="dxa"/>
            <w:vAlign w:val="center"/>
          </w:tcPr>
          <w:p w14:paraId="64FEEB93" w14:textId="77777777" w:rsidR="00C95F0A" w:rsidRDefault="00C95F0A">
            <w:pPr>
              <w:rPr>
                <w:rFonts w:hint="eastAsia"/>
              </w:rPr>
            </w:pPr>
            <w:r>
              <w:rPr>
                <w:rFonts w:hint="eastAsia"/>
              </w:rPr>
              <w:t>巡回して粗大ごみを掃き集め、ごみは所定の場所に搬出する。</w:t>
            </w:r>
          </w:p>
        </w:tc>
      </w:tr>
      <w:tr w:rsidR="00C95F0A" w14:paraId="6A1AC490" w14:textId="77777777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1260" w:type="dxa"/>
            <w:vMerge/>
          </w:tcPr>
          <w:p w14:paraId="797CB44E" w14:textId="77777777" w:rsidR="00C95F0A" w:rsidRDefault="00C95F0A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401DFEE2" w14:textId="77777777" w:rsidR="00C95F0A" w:rsidRDefault="00C95F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部分拭き</w:t>
            </w:r>
          </w:p>
        </w:tc>
        <w:tc>
          <w:tcPr>
            <w:tcW w:w="7200" w:type="dxa"/>
            <w:vAlign w:val="center"/>
          </w:tcPr>
          <w:p w14:paraId="59C80954" w14:textId="77777777" w:rsidR="00C95F0A" w:rsidRDefault="00C95F0A">
            <w:pPr>
              <w:rPr>
                <w:rFonts w:hint="eastAsia"/>
              </w:rPr>
            </w:pPr>
            <w:r>
              <w:rPr>
                <w:rFonts w:hint="eastAsia"/>
              </w:rPr>
              <w:t>汚れの目立つ部分を水拭き又は空拭きする。</w:t>
            </w:r>
          </w:p>
        </w:tc>
      </w:tr>
      <w:tr w:rsidR="00C95F0A" w14:paraId="2184C2E6" w14:textId="77777777" w:rsidTr="006443E1">
        <w:tblPrEx>
          <w:tblCellMar>
            <w:top w:w="0" w:type="dxa"/>
            <w:bottom w:w="0" w:type="dxa"/>
          </w:tblCellMar>
        </w:tblPrEx>
        <w:trPr>
          <w:cantSplit/>
          <w:trHeight w:val="894"/>
        </w:trPr>
        <w:tc>
          <w:tcPr>
            <w:tcW w:w="1260" w:type="dxa"/>
            <w:vAlign w:val="center"/>
          </w:tcPr>
          <w:p w14:paraId="1FF3BB7B" w14:textId="77777777" w:rsidR="00C95F0A" w:rsidRDefault="00C95F0A" w:rsidP="006443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繊維床</w:t>
            </w:r>
          </w:p>
        </w:tc>
        <w:tc>
          <w:tcPr>
            <w:tcW w:w="1620" w:type="dxa"/>
            <w:vAlign w:val="center"/>
          </w:tcPr>
          <w:p w14:paraId="646C1820" w14:textId="77777777" w:rsidR="00C95F0A" w:rsidRDefault="00C95F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除塵</w:t>
            </w:r>
          </w:p>
        </w:tc>
        <w:tc>
          <w:tcPr>
            <w:tcW w:w="7200" w:type="dxa"/>
            <w:vAlign w:val="center"/>
          </w:tcPr>
          <w:p w14:paraId="21E6778B" w14:textId="77777777" w:rsidR="00C95F0A" w:rsidRDefault="00C95F0A">
            <w:pPr>
              <w:rPr>
                <w:rFonts w:hint="eastAsia"/>
              </w:rPr>
            </w:pPr>
            <w:r>
              <w:rPr>
                <w:rFonts w:hint="eastAsia"/>
              </w:rPr>
              <w:t>真空掃除機又はカーペットスイーパーを用い、丁寧に除塵し、集めたごみは所定の場所に搬出する。しみの性質と繊維に適したしみ取り剤を用いてしみを取る。汚れの著しい部分は、部分的なクリーニングを行う。</w:t>
            </w:r>
          </w:p>
        </w:tc>
      </w:tr>
      <w:tr w:rsidR="00C95F0A" w14:paraId="1528D39E" w14:textId="77777777" w:rsidTr="006443E1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260" w:type="dxa"/>
            <w:vAlign w:val="center"/>
          </w:tcPr>
          <w:p w14:paraId="7D35BC41" w14:textId="77777777" w:rsidR="00C95F0A" w:rsidRDefault="00C95F0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フロアマット</w:t>
            </w:r>
          </w:p>
        </w:tc>
        <w:tc>
          <w:tcPr>
            <w:tcW w:w="1620" w:type="dxa"/>
            <w:vAlign w:val="center"/>
          </w:tcPr>
          <w:p w14:paraId="11840D7D" w14:textId="77777777" w:rsidR="00C95F0A" w:rsidRDefault="00C95F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除塵</w:t>
            </w:r>
          </w:p>
        </w:tc>
        <w:tc>
          <w:tcPr>
            <w:tcW w:w="7200" w:type="dxa"/>
            <w:vAlign w:val="center"/>
          </w:tcPr>
          <w:p w14:paraId="12064244" w14:textId="77777777" w:rsidR="00C95F0A" w:rsidRDefault="00C95F0A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真空掃除機を用い、吸塵する。汚れが著しい場合は、洗剤等で洗浄する。</w:t>
            </w:r>
          </w:p>
        </w:tc>
      </w:tr>
      <w:tr w:rsidR="00C95F0A" w14:paraId="5E3F9539" w14:textId="77777777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260" w:type="dxa"/>
            <w:vAlign w:val="center"/>
          </w:tcPr>
          <w:p w14:paraId="5A4B0E9E" w14:textId="77777777" w:rsidR="00C95F0A" w:rsidRDefault="00C95F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扉ガラス</w:t>
            </w:r>
          </w:p>
        </w:tc>
        <w:tc>
          <w:tcPr>
            <w:tcW w:w="1620" w:type="dxa"/>
            <w:vAlign w:val="center"/>
          </w:tcPr>
          <w:p w14:paraId="0C7CA269" w14:textId="77777777" w:rsidR="00C95F0A" w:rsidRDefault="00C95F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部分拭き</w:t>
            </w:r>
          </w:p>
        </w:tc>
        <w:tc>
          <w:tcPr>
            <w:tcW w:w="7200" w:type="dxa"/>
            <w:vAlign w:val="center"/>
          </w:tcPr>
          <w:p w14:paraId="246F55E9" w14:textId="77777777" w:rsidR="00C95F0A" w:rsidRDefault="00C95F0A">
            <w:pPr>
              <w:rPr>
                <w:rFonts w:hint="eastAsia"/>
              </w:rPr>
            </w:pPr>
            <w:r>
              <w:rPr>
                <w:rFonts w:hint="eastAsia"/>
              </w:rPr>
              <w:t>汚れの目立つ部分を水拭き又は空拭きする。</w:t>
            </w:r>
          </w:p>
        </w:tc>
      </w:tr>
      <w:tr w:rsidR="00C95F0A" w14:paraId="1D08BDDD" w14:textId="77777777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260" w:type="dxa"/>
            <w:vAlign w:val="center"/>
          </w:tcPr>
          <w:p w14:paraId="484C93C8" w14:textId="77777777" w:rsidR="00C95F0A" w:rsidRDefault="00C95F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什器備品</w:t>
            </w:r>
          </w:p>
        </w:tc>
        <w:tc>
          <w:tcPr>
            <w:tcW w:w="1620" w:type="dxa"/>
            <w:vAlign w:val="center"/>
          </w:tcPr>
          <w:p w14:paraId="3CCE44F6" w14:textId="77777777" w:rsidR="00C95F0A" w:rsidRDefault="00C95F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除塵</w:t>
            </w:r>
          </w:p>
        </w:tc>
        <w:tc>
          <w:tcPr>
            <w:tcW w:w="7200" w:type="dxa"/>
            <w:vAlign w:val="center"/>
          </w:tcPr>
          <w:p w14:paraId="50385B05" w14:textId="77777777" w:rsidR="00C95F0A" w:rsidRDefault="00C95F0A">
            <w:pPr>
              <w:rPr>
                <w:rFonts w:hint="eastAsia"/>
              </w:rPr>
            </w:pPr>
            <w:r>
              <w:rPr>
                <w:rFonts w:hint="eastAsia"/>
              </w:rPr>
              <w:t>タオル、ダストクロス等を用い、埃を取る。</w:t>
            </w:r>
          </w:p>
        </w:tc>
      </w:tr>
      <w:tr w:rsidR="00C95F0A" w14:paraId="4D0FAD48" w14:textId="77777777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260" w:type="dxa"/>
            <w:vAlign w:val="center"/>
          </w:tcPr>
          <w:p w14:paraId="7368821A" w14:textId="77777777" w:rsidR="00C95F0A" w:rsidRDefault="00C95F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ごみ箱</w:t>
            </w:r>
          </w:p>
        </w:tc>
        <w:tc>
          <w:tcPr>
            <w:tcW w:w="1620" w:type="dxa"/>
            <w:vAlign w:val="center"/>
          </w:tcPr>
          <w:p w14:paraId="0B540FD7" w14:textId="77777777" w:rsidR="00C95F0A" w:rsidRDefault="00C95F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ごみ処理</w:t>
            </w:r>
          </w:p>
        </w:tc>
        <w:tc>
          <w:tcPr>
            <w:tcW w:w="7200" w:type="dxa"/>
            <w:vAlign w:val="center"/>
          </w:tcPr>
          <w:p w14:paraId="32F07044" w14:textId="77777777" w:rsidR="00C95F0A" w:rsidRDefault="00C95F0A">
            <w:pPr>
              <w:rPr>
                <w:rFonts w:hint="eastAsia"/>
              </w:rPr>
            </w:pPr>
            <w:r>
              <w:rPr>
                <w:rFonts w:hint="eastAsia"/>
              </w:rPr>
              <w:t>ごみを収集する。</w:t>
            </w:r>
          </w:p>
        </w:tc>
      </w:tr>
      <w:tr w:rsidR="00C95F0A" w14:paraId="67E49EDD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60" w:type="dxa"/>
            <w:vAlign w:val="center"/>
          </w:tcPr>
          <w:p w14:paraId="6D776F0E" w14:textId="77777777" w:rsidR="00C95F0A" w:rsidRDefault="00C95F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金属部分</w:t>
            </w:r>
          </w:p>
        </w:tc>
        <w:tc>
          <w:tcPr>
            <w:tcW w:w="1620" w:type="dxa"/>
            <w:vAlign w:val="center"/>
          </w:tcPr>
          <w:p w14:paraId="19EC6C5E" w14:textId="77777777" w:rsidR="00C95F0A" w:rsidRDefault="00C95F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除塵</w:t>
            </w:r>
          </w:p>
        </w:tc>
        <w:tc>
          <w:tcPr>
            <w:tcW w:w="7200" w:type="dxa"/>
            <w:vAlign w:val="center"/>
          </w:tcPr>
          <w:p w14:paraId="1E06046D" w14:textId="77777777" w:rsidR="00C95F0A" w:rsidRDefault="00C95F0A">
            <w:pPr>
              <w:rPr>
                <w:rFonts w:hint="eastAsia"/>
              </w:rPr>
            </w:pPr>
            <w:r>
              <w:rPr>
                <w:rFonts w:hint="eastAsia"/>
              </w:rPr>
              <w:t>タオル、ダストクロス等を用い、埃を取る。汚れが著しい場合は、専用洗剤を用い、汚れを取る。</w:t>
            </w:r>
          </w:p>
        </w:tc>
      </w:tr>
      <w:tr w:rsidR="00C95F0A" w14:paraId="39CF9266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60" w:type="dxa"/>
            <w:vAlign w:val="center"/>
          </w:tcPr>
          <w:p w14:paraId="48AF793F" w14:textId="77777777" w:rsidR="00C95F0A" w:rsidRDefault="00C95F0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扉及び</w:t>
            </w:r>
          </w:p>
          <w:p w14:paraId="0ECB547C" w14:textId="77777777" w:rsidR="00C95F0A" w:rsidRDefault="00C95F0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便所へだて</w:t>
            </w:r>
          </w:p>
        </w:tc>
        <w:tc>
          <w:tcPr>
            <w:tcW w:w="1620" w:type="dxa"/>
            <w:vAlign w:val="center"/>
          </w:tcPr>
          <w:p w14:paraId="2974D06C" w14:textId="77777777" w:rsidR="00C95F0A" w:rsidRDefault="00C95F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部分拭き</w:t>
            </w:r>
          </w:p>
        </w:tc>
        <w:tc>
          <w:tcPr>
            <w:tcW w:w="7200" w:type="dxa"/>
            <w:vAlign w:val="center"/>
          </w:tcPr>
          <w:p w14:paraId="016C7BA1" w14:textId="77777777" w:rsidR="00C95F0A" w:rsidRDefault="00C95F0A">
            <w:pPr>
              <w:rPr>
                <w:rFonts w:hint="eastAsia"/>
              </w:rPr>
            </w:pPr>
            <w:r>
              <w:rPr>
                <w:rFonts w:hint="eastAsia"/>
              </w:rPr>
              <w:t>汚れた部分</w:t>
            </w:r>
            <w:proofErr w:type="gramStart"/>
            <w:r>
              <w:rPr>
                <w:rFonts w:hint="eastAsia"/>
              </w:rPr>
              <w:t>を</w:t>
            </w:r>
            <w:proofErr w:type="gramEnd"/>
            <w:r>
              <w:rPr>
                <w:rFonts w:hint="eastAsia"/>
              </w:rPr>
              <w:t>専用洗剤等を用い、汚れを取る。</w:t>
            </w:r>
          </w:p>
        </w:tc>
      </w:tr>
      <w:tr w:rsidR="00C95F0A" w14:paraId="105232A3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260" w:type="dxa"/>
            <w:vAlign w:val="center"/>
          </w:tcPr>
          <w:p w14:paraId="6B3034C3" w14:textId="77777777" w:rsidR="00C95F0A" w:rsidRDefault="00C95F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洗面台</w:t>
            </w:r>
          </w:p>
        </w:tc>
        <w:tc>
          <w:tcPr>
            <w:tcW w:w="1620" w:type="dxa"/>
            <w:vAlign w:val="center"/>
          </w:tcPr>
          <w:p w14:paraId="3364FCC0" w14:textId="77777777" w:rsidR="00C95F0A" w:rsidRDefault="00C95F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拭き</w:t>
            </w:r>
          </w:p>
        </w:tc>
        <w:tc>
          <w:tcPr>
            <w:tcW w:w="7200" w:type="dxa"/>
            <w:vAlign w:val="center"/>
          </w:tcPr>
          <w:p w14:paraId="44411868" w14:textId="77777777" w:rsidR="00C95F0A" w:rsidRDefault="00C95F0A">
            <w:pPr>
              <w:rPr>
                <w:rFonts w:hint="eastAsia"/>
              </w:rPr>
            </w:pPr>
            <w:r>
              <w:rPr>
                <w:rFonts w:hint="eastAsia"/>
              </w:rPr>
              <w:t>専用洗剤等を用い、洗浄し拭く。</w:t>
            </w:r>
          </w:p>
        </w:tc>
      </w:tr>
      <w:tr w:rsidR="00C95F0A" w14:paraId="7B134BBF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260" w:type="dxa"/>
            <w:vAlign w:val="center"/>
          </w:tcPr>
          <w:p w14:paraId="3C6D5D6C" w14:textId="77777777" w:rsidR="00C95F0A" w:rsidRDefault="00C95F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鏡</w:t>
            </w:r>
          </w:p>
        </w:tc>
        <w:tc>
          <w:tcPr>
            <w:tcW w:w="1620" w:type="dxa"/>
            <w:vAlign w:val="center"/>
          </w:tcPr>
          <w:p w14:paraId="4AA5D9A4" w14:textId="77777777" w:rsidR="00C95F0A" w:rsidRDefault="00C95F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拭き</w:t>
            </w:r>
          </w:p>
        </w:tc>
        <w:tc>
          <w:tcPr>
            <w:tcW w:w="7200" w:type="dxa"/>
            <w:vAlign w:val="center"/>
          </w:tcPr>
          <w:p w14:paraId="579B4783" w14:textId="77777777" w:rsidR="00C95F0A" w:rsidRDefault="00C95F0A">
            <w:pPr>
              <w:rPr>
                <w:rFonts w:hint="eastAsia"/>
              </w:rPr>
            </w:pPr>
            <w:r>
              <w:rPr>
                <w:rFonts w:hint="eastAsia"/>
              </w:rPr>
              <w:t>乾拭きする。汚れの目立つ部分は、専用洗浄剤等を用い、洗浄し拭く。</w:t>
            </w:r>
          </w:p>
        </w:tc>
      </w:tr>
      <w:tr w:rsidR="00C95F0A" w14:paraId="76093597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260" w:type="dxa"/>
            <w:vAlign w:val="center"/>
          </w:tcPr>
          <w:p w14:paraId="2E4DD274" w14:textId="77777777" w:rsidR="00C95F0A" w:rsidRDefault="00C95F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衛生陶器</w:t>
            </w:r>
          </w:p>
        </w:tc>
        <w:tc>
          <w:tcPr>
            <w:tcW w:w="1620" w:type="dxa"/>
            <w:vAlign w:val="center"/>
          </w:tcPr>
          <w:p w14:paraId="7A8F6D8D" w14:textId="77777777" w:rsidR="00C95F0A" w:rsidRDefault="00C95F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洗浄</w:t>
            </w:r>
          </w:p>
        </w:tc>
        <w:tc>
          <w:tcPr>
            <w:tcW w:w="7200" w:type="dxa"/>
            <w:vAlign w:val="center"/>
          </w:tcPr>
          <w:p w14:paraId="6B6AAA03" w14:textId="77777777" w:rsidR="00C95F0A" w:rsidRDefault="00C95F0A">
            <w:pPr>
              <w:rPr>
                <w:rFonts w:hint="eastAsia"/>
              </w:rPr>
            </w:pPr>
            <w:r>
              <w:rPr>
                <w:rFonts w:hint="eastAsia"/>
              </w:rPr>
              <w:t>専用洗剤等を用い、洗浄し拭く。併せて金属類を磨く。</w:t>
            </w:r>
          </w:p>
        </w:tc>
      </w:tr>
      <w:tr w:rsidR="00C95F0A" w14:paraId="15401580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260" w:type="dxa"/>
            <w:vAlign w:val="center"/>
          </w:tcPr>
          <w:p w14:paraId="5A59CF79" w14:textId="77777777" w:rsidR="00C95F0A" w:rsidRDefault="00C95F0A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衛生消耗品</w:t>
            </w:r>
          </w:p>
        </w:tc>
        <w:tc>
          <w:tcPr>
            <w:tcW w:w="1620" w:type="dxa"/>
            <w:vAlign w:val="center"/>
          </w:tcPr>
          <w:p w14:paraId="42794B45" w14:textId="77777777" w:rsidR="00C95F0A" w:rsidRDefault="00C95F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補充</w:t>
            </w:r>
          </w:p>
        </w:tc>
        <w:tc>
          <w:tcPr>
            <w:tcW w:w="7200" w:type="dxa"/>
            <w:vAlign w:val="center"/>
          </w:tcPr>
          <w:p w14:paraId="424968A3" w14:textId="77777777" w:rsidR="00C95F0A" w:rsidRDefault="00C95F0A">
            <w:pPr>
              <w:rPr>
                <w:rFonts w:hint="eastAsia"/>
              </w:rPr>
            </w:pPr>
            <w:r>
              <w:rPr>
                <w:rFonts w:hint="eastAsia"/>
              </w:rPr>
              <w:t>トイレットペーパー、水石鹸等を補充する。</w:t>
            </w:r>
          </w:p>
        </w:tc>
      </w:tr>
      <w:tr w:rsidR="00C95F0A" w14:paraId="327794DD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260" w:type="dxa"/>
            <w:vAlign w:val="center"/>
          </w:tcPr>
          <w:p w14:paraId="568592A2" w14:textId="77777777" w:rsidR="00C95F0A" w:rsidRDefault="00C95F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汚物容器</w:t>
            </w:r>
          </w:p>
        </w:tc>
        <w:tc>
          <w:tcPr>
            <w:tcW w:w="1620" w:type="dxa"/>
            <w:vAlign w:val="center"/>
          </w:tcPr>
          <w:p w14:paraId="5D574776" w14:textId="77777777" w:rsidR="00C95F0A" w:rsidRDefault="00C95F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汚物処理</w:t>
            </w:r>
          </w:p>
        </w:tc>
        <w:tc>
          <w:tcPr>
            <w:tcW w:w="7200" w:type="dxa"/>
            <w:vAlign w:val="center"/>
          </w:tcPr>
          <w:p w14:paraId="785D684F" w14:textId="77777777" w:rsidR="00C95F0A" w:rsidRDefault="00C95F0A">
            <w:pPr>
              <w:rPr>
                <w:rFonts w:hint="eastAsia"/>
              </w:rPr>
            </w:pPr>
            <w:r>
              <w:rPr>
                <w:rFonts w:hint="eastAsia"/>
              </w:rPr>
              <w:t>内容物を処理し、汚れが著しい場合は、容器を洗浄する。</w:t>
            </w:r>
          </w:p>
        </w:tc>
      </w:tr>
      <w:tr w:rsidR="00C95F0A" w14:paraId="78678F0B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260" w:type="dxa"/>
            <w:vAlign w:val="center"/>
          </w:tcPr>
          <w:p w14:paraId="3096A6FF" w14:textId="77777777" w:rsidR="00C95F0A" w:rsidRDefault="00C95F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流し台</w:t>
            </w:r>
          </w:p>
        </w:tc>
        <w:tc>
          <w:tcPr>
            <w:tcW w:w="1620" w:type="dxa"/>
            <w:vAlign w:val="center"/>
          </w:tcPr>
          <w:p w14:paraId="1E914DC5" w14:textId="77777777" w:rsidR="00C95F0A" w:rsidRDefault="00C95F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洗浄</w:t>
            </w:r>
          </w:p>
        </w:tc>
        <w:tc>
          <w:tcPr>
            <w:tcW w:w="7200" w:type="dxa"/>
            <w:vAlign w:val="center"/>
          </w:tcPr>
          <w:p w14:paraId="47613CD5" w14:textId="77777777" w:rsidR="00C95F0A" w:rsidRDefault="00C95F0A">
            <w:pPr>
              <w:rPr>
                <w:rFonts w:hint="eastAsia"/>
              </w:rPr>
            </w:pPr>
            <w:r>
              <w:rPr>
                <w:rFonts w:hint="eastAsia"/>
              </w:rPr>
              <w:t>中性洗剤、スポンジを用い、洗浄する。</w:t>
            </w:r>
          </w:p>
        </w:tc>
      </w:tr>
      <w:tr w:rsidR="00C95F0A" w14:paraId="495D699B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260" w:type="dxa"/>
            <w:vAlign w:val="center"/>
          </w:tcPr>
          <w:p w14:paraId="37E786C4" w14:textId="77777777" w:rsidR="00C95F0A" w:rsidRDefault="00C95F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手すり</w:t>
            </w:r>
          </w:p>
        </w:tc>
        <w:tc>
          <w:tcPr>
            <w:tcW w:w="1620" w:type="dxa"/>
            <w:vAlign w:val="center"/>
          </w:tcPr>
          <w:p w14:paraId="4829EB17" w14:textId="77777777" w:rsidR="00C95F0A" w:rsidRDefault="00C95F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拭き</w:t>
            </w:r>
          </w:p>
        </w:tc>
        <w:tc>
          <w:tcPr>
            <w:tcW w:w="7200" w:type="dxa"/>
            <w:vAlign w:val="center"/>
          </w:tcPr>
          <w:p w14:paraId="0B2C9BB0" w14:textId="77777777" w:rsidR="00C95F0A" w:rsidRDefault="00C95F0A">
            <w:pPr>
              <w:rPr>
                <w:rFonts w:hint="eastAsia"/>
              </w:rPr>
            </w:pPr>
            <w:r>
              <w:rPr>
                <w:rFonts w:hint="eastAsia"/>
              </w:rPr>
              <w:t>タオル等で水拭きする。汚れの著しい部分は、洗剤を用い、洗浄し水拭きする。</w:t>
            </w:r>
          </w:p>
        </w:tc>
      </w:tr>
      <w:tr w:rsidR="00C95F0A" w14:paraId="517B0028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60" w:type="dxa"/>
            <w:vAlign w:val="center"/>
          </w:tcPr>
          <w:p w14:paraId="1FA941C4" w14:textId="77777777" w:rsidR="00C95F0A" w:rsidRDefault="00C95F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窓ガラス</w:t>
            </w:r>
          </w:p>
        </w:tc>
        <w:tc>
          <w:tcPr>
            <w:tcW w:w="1620" w:type="dxa"/>
            <w:vAlign w:val="center"/>
          </w:tcPr>
          <w:p w14:paraId="3B4CC99B" w14:textId="77777777" w:rsidR="00C95F0A" w:rsidRDefault="00C95F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洗浄</w:t>
            </w:r>
          </w:p>
        </w:tc>
        <w:tc>
          <w:tcPr>
            <w:tcW w:w="7200" w:type="dxa"/>
            <w:vAlign w:val="center"/>
          </w:tcPr>
          <w:p w14:paraId="0BDF0B24" w14:textId="77777777" w:rsidR="00C95F0A" w:rsidRDefault="00C95F0A">
            <w:pPr>
              <w:rPr>
                <w:rFonts w:hint="eastAsia"/>
              </w:rPr>
            </w:pPr>
            <w:r>
              <w:rPr>
                <w:rFonts w:hint="eastAsia"/>
              </w:rPr>
              <w:t>ガラス面に中性洗剤を塗布し、汚れを除去の上、ガラススクイージー及び</w:t>
            </w:r>
          </w:p>
          <w:p w14:paraId="06BB10AA" w14:textId="77777777" w:rsidR="00C95F0A" w:rsidRDefault="00C95F0A">
            <w:pPr>
              <w:rPr>
                <w:rFonts w:hint="eastAsia"/>
              </w:rPr>
            </w:pPr>
            <w:r>
              <w:rPr>
                <w:rFonts w:hint="eastAsia"/>
              </w:rPr>
              <w:t>タオルで清拭きする。</w:t>
            </w:r>
          </w:p>
        </w:tc>
      </w:tr>
    </w:tbl>
    <w:p w14:paraId="76C1D36C" w14:textId="77777777" w:rsidR="00C95F0A" w:rsidRDefault="00C95F0A">
      <w:pPr>
        <w:rPr>
          <w:rFonts w:hint="eastAsia"/>
        </w:rPr>
      </w:pPr>
    </w:p>
    <w:p w14:paraId="04D8CEB9" w14:textId="77777777" w:rsidR="00C95F0A" w:rsidRDefault="00C95F0A">
      <w:pPr>
        <w:rPr>
          <w:rFonts w:hint="eastAsia"/>
        </w:rPr>
      </w:pPr>
    </w:p>
    <w:sectPr w:rsidR="00C95F0A">
      <w:pgSz w:w="11906" w:h="16838" w:code="9"/>
      <w:pgMar w:top="1418" w:right="1418" w:bottom="1134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A43B6" w14:textId="77777777" w:rsidR="00965895" w:rsidRDefault="00965895" w:rsidP="008D6B66">
      <w:r>
        <w:separator/>
      </w:r>
    </w:p>
  </w:endnote>
  <w:endnote w:type="continuationSeparator" w:id="0">
    <w:p w14:paraId="7BF05E48" w14:textId="77777777" w:rsidR="00965895" w:rsidRDefault="00965895" w:rsidP="008D6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C239" w14:textId="77777777" w:rsidR="00965895" w:rsidRDefault="00965895" w:rsidP="008D6B66">
      <w:r>
        <w:separator/>
      </w:r>
    </w:p>
  </w:footnote>
  <w:footnote w:type="continuationSeparator" w:id="0">
    <w:p w14:paraId="159BBD24" w14:textId="77777777" w:rsidR="00965895" w:rsidRDefault="00965895" w:rsidP="008D6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B66"/>
    <w:rsid w:val="006443E1"/>
    <w:rsid w:val="006F2443"/>
    <w:rsid w:val="007F3D27"/>
    <w:rsid w:val="008D6B66"/>
    <w:rsid w:val="00965895"/>
    <w:rsid w:val="009B69BC"/>
    <w:rsid w:val="00A11CD8"/>
    <w:rsid w:val="00C9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D6B319"/>
  <w15:chartTrackingRefBased/>
  <w15:docId w15:val="{263E3F07-A6E6-474C-8FB7-674E1CAA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B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D6B6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D6B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D6B6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別表２</vt:lpstr>
      <vt:lpstr>別表２</vt:lpstr>
    </vt:vector>
  </TitlesOfParts>
  <Company>滝沢村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別表２</dc:title>
  <dc:subject/>
  <cp:keywords/>
  <cp:lastModifiedBy>い 石井　宏樹</cp:lastModifiedBy>
  <cp:revision>2</cp:revision>
  <cp:lastPrinted>2026-02-24T01:49:00Z</cp:lastPrinted>
  <dcterms:created xsi:type="dcterms:W3CDTF">2026-05-26T00:37:00Z</dcterms:created>
  <dcterms:modified xsi:type="dcterms:W3CDTF">2026-05-26T00:37:00Z</dcterms:modified>
</cp:coreProperties>
</file>